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E" w:rsidRPr="001E7B42" w:rsidRDefault="00AF003E" w:rsidP="00AF003E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1E7B42">
        <w:rPr>
          <w:color w:val="000000"/>
          <w:sz w:val="32"/>
          <w:szCs w:val="32"/>
        </w:rPr>
        <w:t>МБУ ДО</w:t>
      </w:r>
    </w:p>
    <w:p w:rsidR="00AF003E" w:rsidRPr="001E7B42" w:rsidRDefault="00AF003E" w:rsidP="00AF003E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1E7B42">
        <w:rPr>
          <w:color w:val="000000"/>
          <w:sz w:val="32"/>
          <w:szCs w:val="32"/>
        </w:rPr>
        <w:t xml:space="preserve"> «Детская музыкальная школа №2»</w:t>
      </w:r>
    </w:p>
    <w:p w:rsidR="00AF003E" w:rsidRPr="008167A1" w:rsidRDefault="00AF003E" w:rsidP="00AF003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E7B42">
        <w:rPr>
          <w:color w:val="000000"/>
          <w:sz w:val="32"/>
          <w:szCs w:val="32"/>
        </w:rPr>
        <w:t>Щекинского</w:t>
      </w:r>
      <w:proofErr w:type="spellEnd"/>
      <w:r w:rsidRPr="001E7B42">
        <w:rPr>
          <w:color w:val="000000"/>
          <w:sz w:val="32"/>
          <w:szCs w:val="32"/>
        </w:rPr>
        <w:t xml:space="preserve"> района</w:t>
      </w:r>
      <w:r w:rsidRPr="008167A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F003E" w:rsidRDefault="00AF003E" w:rsidP="00AF003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Pr="00AF003E" w:rsidRDefault="00AF003E" w:rsidP="00AF003E">
      <w:pPr>
        <w:pStyle w:val="2"/>
        <w:shd w:val="clear" w:color="auto" w:fill="FFFFFF"/>
        <w:spacing w:before="300" w:after="225"/>
        <w:jc w:val="center"/>
        <w:rPr>
          <w:rFonts w:ascii="Arial" w:eastAsia="Times New Roman" w:hAnsi="Arial" w:cs="Arial"/>
          <w:color w:val="343434"/>
          <w:sz w:val="42"/>
          <w:szCs w:val="42"/>
          <w:lang w:eastAsia="ru-RU"/>
        </w:rPr>
      </w:pPr>
      <w:r w:rsidRPr="007C7E70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«Могучая кучка» в истории русского музыкального искусства</w:t>
      </w:r>
    </w:p>
    <w:p w:rsidR="00AF003E" w:rsidRPr="007C7E70" w:rsidRDefault="00AF003E" w:rsidP="00AF003E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AF003E" w:rsidRDefault="00AF003E" w:rsidP="00AF003E">
      <w:pPr>
        <w:shd w:val="clear" w:color="auto" w:fill="FFFFFF"/>
        <w:spacing w:after="100" w:afterAutospacing="1" w:line="36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F003E" w:rsidRDefault="00AF003E" w:rsidP="00AF003E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AF003E" w:rsidRDefault="00AF003E" w:rsidP="00AF003E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32"/>
          <w:szCs w:val="32"/>
        </w:rPr>
      </w:pPr>
    </w:p>
    <w:p w:rsidR="00AF003E" w:rsidRPr="001E7B42" w:rsidRDefault="00AF003E" w:rsidP="00AF003E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1E7B42">
        <w:rPr>
          <w:color w:val="000000"/>
          <w:sz w:val="32"/>
          <w:szCs w:val="32"/>
        </w:rPr>
        <w:t>Автор-разработчик:</w:t>
      </w:r>
    </w:p>
    <w:p w:rsidR="00AF003E" w:rsidRPr="001E7B42" w:rsidRDefault="00AF003E" w:rsidP="00AF003E">
      <w:pPr>
        <w:pStyle w:val="a3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1E7B42">
        <w:rPr>
          <w:color w:val="000000"/>
          <w:sz w:val="32"/>
          <w:szCs w:val="32"/>
        </w:rPr>
        <w:t>преподаватель</w:t>
      </w:r>
      <w:r w:rsidRPr="001E7B42">
        <w:rPr>
          <w:color w:val="000000"/>
          <w:sz w:val="21"/>
          <w:szCs w:val="21"/>
        </w:rPr>
        <w:t xml:space="preserve"> </w:t>
      </w:r>
      <w:r w:rsidRPr="001E7B42">
        <w:rPr>
          <w:color w:val="000000"/>
          <w:sz w:val="32"/>
          <w:szCs w:val="32"/>
        </w:rPr>
        <w:t>МБУ ДО ДМШ №2</w:t>
      </w:r>
      <w:r w:rsidRPr="001E7B42">
        <w:rPr>
          <w:color w:val="000000"/>
          <w:sz w:val="27"/>
          <w:szCs w:val="27"/>
        </w:rPr>
        <w:t xml:space="preserve"> </w:t>
      </w:r>
    </w:p>
    <w:p w:rsidR="00AF003E" w:rsidRPr="001E7B42" w:rsidRDefault="00AF003E" w:rsidP="00AF003E">
      <w:pPr>
        <w:pStyle w:val="a3"/>
        <w:spacing w:before="0" w:beforeAutospacing="0" w:after="150" w:afterAutospacing="0"/>
        <w:jc w:val="right"/>
        <w:rPr>
          <w:color w:val="000000"/>
          <w:sz w:val="32"/>
          <w:szCs w:val="32"/>
        </w:rPr>
      </w:pPr>
      <w:r w:rsidRPr="001E7B42">
        <w:rPr>
          <w:color w:val="000000"/>
          <w:sz w:val="32"/>
          <w:szCs w:val="32"/>
        </w:rPr>
        <w:t>Максимова Наталья Владимировна</w:t>
      </w:r>
    </w:p>
    <w:p w:rsidR="00AF003E" w:rsidRDefault="00AF003E" w:rsidP="00AF00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03E" w:rsidRDefault="00AF003E" w:rsidP="00AF003E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AF003E" w:rsidRPr="001E7B42" w:rsidRDefault="00AF003E" w:rsidP="00AF003E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1E7B42">
        <w:rPr>
          <w:bCs/>
          <w:color w:val="000000"/>
          <w:sz w:val="32"/>
          <w:szCs w:val="32"/>
        </w:rPr>
        <w:t>Тульская область</w:t>
      </w:r>
    </w:p>
    <w:p w:rsidR="00AF003E" w:rsidRDefault="00AF003E" w:rsidP="00AF003E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1E7B42">
        <w:rPr>
          <w:bCs/>
          <w:color w:val="000000"/>
          <w:sz w:val="32"/>
          <w:szCs w:val="32"/>
        </w:rPr>
        <w:t xml:space="preserve">г. </w:t>
      </w:r>
      <w:proofErr w:type="spellStart"/>
      <w:r w:rsidRPr="001E7B42">
        <w:rPr>
          <w:bCs/>
          <w:color w:val="000000"/>
          <w:sz w:val="32"/>
          <w:szCs w:val="32"/>
        </w:rPr>
        <w:t>Щёкино</w:t>
      </w:r>
      <w:proofErr w:type="spellEnd"/>
    </w:p>
    <w:p w:rsidR="00AF003E" w:rsidRPr="001E7B42" w:rsidRDefault="00AF003E" w:rsidP="00AF003E">
      <w:pPr>
        <w:pStyle w:val="a3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2023</w:t>
      </w:r>
      <w:r w:rsidRPr="001E7B42">
        <w:rPr>
          <w:bCs/>
          <w:color w:val="000000"/>
          <w:sz w:val="32"/>
          <w:szCs w:val="32"/>
        </w:rPr>
        <w:t xml:space="preserve"> г.</w:t>
      </w:r>
    </w:p>
    <w:p w:rsidR="00AF003E" w:rsidRPr="00387B49" w:rsidRDefault="00AF003E" w:rsidP="00387B4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87B49">
        <w:rPr>
          <w:color w:val="000000" w:themeColor="text1"/>
          <w:sz w:val="28"/>
          <w:szCs w:val="28"/>
        </w:rPr>
        <w:lastRenderedPageBreak/>
        <w:t xml:space="preserve">     «Могучая кучка» — творческое содружество, которое сыграло огромную роль в русской музыкальной культуре. Оно состояло из </w:t>
      </w:r>
      <w:hyperlink r:id="rId5" w:history="1">
        <w:r w:rsidRPr="00387B4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гениальных композиторов</w:t>
        </w:r>
      </w:hyperlink>
      <w:r w:rsidR="00DD005E" w:rsidRPr="00387B49">
        <w:rPr>
          <w:color w:val="000000" w:themeColor="text1"/>
          <w:sz w:val="28"/>
          <w:szCs w:val="28"/>
        </w:rPr>
        <w:t>, в произведениях которых отрази</w:t>
      </w:r>
      <w:r w:rsidRPr="00387B49">
        <w:rPr>
          <w:color w:val="000000" w:themeColor="text1"/>
          <w:sz w:val="28"/>
          <w:szCs w:val="28"/>
        </w:rPr>
        <w:t>лись передовые идеи популярного в то время демократического движения.</w:t>
      </w:r>
    </w:p>
    <w:p w:rsidR="00387B49" w:rsidRDefault="00DD005E" w:rsidP="00104EB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87B49">
        <w:rPr>
          <w:color w:val="000000" w:themeColor="text1"/>
          <w:sz w:val="28"/>
          <w:szCs w:val="28"/>
        </w:rPr>
        <w:t xml:space="preserve">     В 1860-х годах всю</w:t>
      </w:r>
      <w:r w:rsidR="00AF003E" w:rsidRPr="00387B49">
        <w:rPr>
          <w:color w:val="000000" w:themeColor="text1"/>
          <w:sz w:val="28"/>
          <w:szCs w:val="28"/>
        </w:rPr>
        <w:t xml:space="preserve"> страну охватил демократический подъем, вся интеллигенция боролась за прогрессивные идеалы — как в общественной жизни, так и в культуре.</w:t>
      </w:r>
      <w:r w:rsidRPr="00387B49">
        <w:rPr>
          <w:color w:val="000000" w:themeColor="text1"/>
          <w:sz w:val="28"/>
          <w:szCs w:val="28"/>
        </w:rPr>
        <w:t xml:space="preserve"> «Могучая кучка» становится своеобразным антагонистом академической рутины. Главный их лозунг: «Не отрываться от жизни! Главное в музыке – национальная направленность!»</w:t>
      </w:r>
    </w:p>
    <w:p w:rsidR="00DD005E" w:rsidRDefault="00387B49" w:rsidP="00387B49">
      <w:pPr>
        <w:pStyle w:val="a3"/>
        <w:shd w:val="clear" w:color="auto" w:fill="FFFFFF"/>
        <w:spacing w:before="0" w:beforeAutospacing="0" w:after="36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D005E" w:rsidRPr="00387B49">
        <w:rPr>
          <w:sz w:val="28"/>
          <w:szCs w:val="28"/>
        </w:rPr>
        <w:t>Употреблённое в 1867 году Стасовым выражение «Могуча</w:t>
      </w:r>
      <w:r w:rsidR="00BE3B09" w:rsidRPr="00387B49">
        <w:rPr>
          <w:sz w:val="28"/>
          <w:szCs w:val="28"/>
        </w:rPr>
        <w:t>я к</w:t>
      </w:r>
      <w:r w:rsidR="00DD005E" w:rsidRPr="00387B49">
        <w:rPr>
          <w:sz w:val="28"/>
          <w:szCs w:val="28"/>
        </w:rPr>
        <w:t>учка» в адрес группы музыкантов, состоящей из таких</w:t>
      </w:r>
      <w:r w:rsidR="00BE3B09" w:rsidRPr="00387B49">
        <w:rPr>
          <w:sz w:val="28"/>
          <w:szCs w:val="28"/>
        </w:rPr>
        <w:t xml:space="preserve"> </w:t>
      </w:r>
      <w:r w:rsidR="00DD005E" w:rsidRPr="00387B49">
        <w:rPr>
          <w:sz w:val="28"/>
          <w:szCs w:val="28"/>
        </w:rPr>
        <w:t>композиторов</w:t>
      </w:r>
      <w:r w:rsidR="00BE3B09" w:rsidRPr="00387B49">
        <w:rPr>
          <w:sz w:val="28"/>
          <w:szCs w:val="28"/>
        </w:rPr>
        <w:t xml:space="preserve">, </w:t>
      </w:r>
      <w:r w:rsidR="00DD005E" w:rsidRPr="00387B49">
        <w:rPr>
          <w:sz w:val="28"/>
          <w:szCs w:val="28"/>
        </w:rPr>
        <w:t xml:space="preserve">как: </w:t>
      </w:r>
      <w:proofErr w:type="spellStart"/>
      <w:r>
        <w:rPr>
          <w:sz w:val="28"/>
          <w:szCs w:val="28"/>
        </w:rPr>
        <w:t>Милий</w:t>
      </w:r>
      <w:proofErr w:type="spellEnd"/>
      <w:r>
        <w:rPr>
          <w:sz w:val="28"/>
          <w:szCs w:val="28"/>
        </w:rPr>
        <w:t xml:space="preserve"> Алексеевич Балакирев (1837-1910), Модест Петрович Мусоргский (1839-1881), </w:t>
      </w:r>
      <w:proofErr w:type="gramStart"/>
      <w:r w:rsidR="00DD005E" w:rsidRPr="00387B49">
        <w:rPr>
          <w:sz w:val="28"/>
          <w:szCs w:val="28"/>
        </w:rPr>
        <w:t>Александр  Порфирьевич</w:t>
      </w:r>
      <w:proofErr w:type="gramEnd"/>
      <w:r w:rsidR="00DD005E" w:rsidRPr="00387B49">
        <w:rPr>
          <w:sz w:val="28"/>
          <w:szCs w:val="28"/>
        </w:rPr>
        <w:t xml:space="preserve">  Бородин  (1833-1887),  Николай  Андреевич  Римский-Корсаков  (1844-1908)  и  Цезарь  Антонович  Кюи  (1835-1918) – стало знаковым, и позже, в рамках рассмотрения их деятельности в истории, их было принято называть именно так. Некоторые именуют «Могучую Кучку» </w:t>
      </w:r>
      <w:r w:rsidR="00BE3B09" w:rsidRPr="00387B49">
        <w:rPr>
          <w:sz w:val="28"/>
          <w:szCs w:val="28"/>
        </w:rPr>
        <w:t xml:space="preserve">«Новой русской </w:t>
      </w:r>
      <w:r w:rsidR="00DD005E" w:rsidRPr="00387B49">
        <w:rPr>
          <w:sz w:val="28"/>
          <w:szCs w:val="28"/>
        </w:rPr>
        <w:t>м</w:t>
      </w:r>
      <w:r>
        <w:rPr>
          <w:sz w:val="28"/>
          <w:szCs w:val="28"/>
        </w:rPr>
        <w:t>узыкальной школой», а т</w:t>
      </w:r>
      <w:r w:rsidR="00DD005E" w:rsidRPr="00387B49">
        <w:rPr>
          <w:sz w:val="28"/>
          <w:szCs w:val="28"/>
        </w:rPr>
        <w:t xml:space="preserve">акже </w:t>
      </w:r>
      <w:r w:rsidR="00BE3B09" w:rsidRPr="00387B49">
        <w:rPr>
          <w:sz w:val="28"/>
          <w:szCs w:val="28"/>
        </w:rPr>
        <w:t>«</w:t>
      </w:r>
      <w:proofErr w:type="spellStart"/>
      <w:r w:rsidR="00BE3B09" w:rsidRPr="00387B49">
        <w:rPr>
          <w:sz w:val="28"/>
          <w:szCs w:val="28"/>
        </w:rPr>
        <w:t>Балакиревским</w:t>
      </w:r>
      <w:proofErr w:type="spellEnd"/>
      <w:r w:rsidR="00BE3B09" w:rsidRPr="0038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кружком», </w:t>
      </w:r>
      <w:r w:rsidR="00DD005E" w:rsidRPr="00387B49">
        <w:rPr>
          <w:sz w:val="28"/>
          <w:szCs w:val="28"/>
        </w:rPr>
        <w:t>в соответствие с именем её руководителя, М.А.</w:t>
      </w:r>
      <w:r w:rsidR="00BE3B09" w:rsidRPr="00387B49">
        <w:rPr>
          <w:sz w:val="28"/>
          <w:szCs w:val="28"/>
        </w:rPr>
        <w:t xml:space="preserve"> </w:t>
      </w:r>
      <w:r w:rsidR="00DD005E" w:rsidRPr="00387B49">
        <w:rPr>
          <w:sz w:val="28"/>
          <w:szCs w:val="28"/>
        </w:rPr>
        <w:t xml:space="preserve">Балакирева.  </w:t>
      </w:r>
    </w:p>
    <w:p w:rsidR="00104EB2" w:rsidRDefault="00104EB2" w:rsidP="00104EB2">
      <w:pPr>
        <w:pStyle w:val="a3"/>
        <w:shd w:val="clear" w:color="auto" w:fill="FFFFFF"/>
        <w:spacing w:before="0" w:beforeAutospacing="0" w:after="24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87B49">
        <w:rPr>
          <w:color w:val="000000" w:themeColor="text1"/>
          <w:sz w:val="28"/>
          <w:szCs w:val="28"/>
        </w:rPr>
        <w:t>Кружок знаменитых музыкантов сложился не сразу, поскольку по разным причинам они на протяжении нескольких лет не могли встретиться в полном составе.</w:t>
      </w:r>
      <w:r>
        <w:rPr>
          <w:color w:val="000000" w:themeColor="text1"/>
          <w:sz w:val="28"/>
          <w:szCs w:val="28"/>
        </w:rPr>
        <w:t xml:space="preserve">  </w:t>
      </w:r>
    </w:p>
    <w:p w:rsidR="00387B49" w:rsidRDefault="00BE3B09" w:rsidP="00104EB2">
      <w:pPr>
        <w:pStyle w:val="a3"/>
        <w:shd w:val="clear" w:color="auto" w:fill="FFFFFF"/>
        <w:spacing w:before="0" w:beforeAutospacing="0" w:after="240" w:afterAutospacing="0" w:line="360" w:lineRule="auto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87B49">
        <w:rPr>
          <w:color w:val="000000" w:themeColor="text1"/>
          <w:sz w:val="28"/>
          <w:szCs w:val="28"/>
        </w:rPr>
        <w:t>Первым шагом к появлению «Могучей кучки» стал приезд из Нижнего Новгорода в Петербург </w:t>
      </w:r>
      <w:hyperlink r:id="rId6" w:history="1">
        <w:r w:rsidRPr="00387B49">
          <w:rPr>
            <w:rStyle w:val="a4"/>
            <w:bCs/>
            <w:color w:val="000000" w:themeColor="text1"/>
            <w:sz w:val="28"/>
            <w:szCs w:val="28"/>
            <w:u w:val="none"/>
          </w:rPr>
          <w:t>М.А. Балакирева</w:t>
        </w:r>
      </w:hyperlink>
      <w:r w:rsidRPr="00387B49">
        <w:rPr>
          <w:color w:val="000000" w:themeColor="text1"/>
          <w:sz w:val="28"/>
          <w:szCs w:val="28"/>
        </w:rPr>
        <w:t>. Тогда ему было всего лишь 18 лет, но он уже успел снискать славу одаренного музыканта. Все современники отмечали его блестящую виртуозную технику, глубину исполнительской мысли и великолепное чувство формы.</w:t>
      </w:r>
    </w:p>
    <w:p w:rsidR="00BE3B09" w:rsidRPr="00387B49" w:rsidRDefault="00387B49" w:rsidP="00104EB2">
      <w:pPr>
        <w:pStyle w:val="a3"/>
        <w:shd w:val="clear" w:color="auto" w:fill="FBFBFB"/>
        <w:spacing w:before="225" w:beforeAutospacing="0" w:after="0" w:afterAutospacing="0" w:line="360" w:lineRule="auto"/>
        <w:contextualSpacing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E3B09" w:rsidRPr="00387B49">
        <w:rPr>
          <w:color w:val="000000" w:themeColor="text1"/>
          <w:sz w:val="28"/>
          <w:szCs w:val="28"/>
        </w:rPr>
        <w:t xml:space="preserve">Наибольшее же влияние на его жизнь казало знакомство с В.В. Стасовым. Владимир Васильевич Стасов – ученый, искусствовед, критик, историк и археолог. </w:t>
      </w:r>
      <w:r w:rsidR="00BE3B09" w:rsidRPr="00387B49">
        <w:rPr>
          <w:sz w:val="28"/>
          <w:szCs w:val="28"/>
        </w:rPr>
        <w:t>Несмотря на большую</w:t>
      </w:r>
      <w:r>
        <w:rPr>
          <w:sz w:val="28"/>
          <w:szCs w:val="28"/>
        </w:rPr>
        <w:t xml:space="preserve"> разницу в возрасте</w:t>
      </w:r>
      <w:r w:rsidR="00BE3B09" w:rsidRPr="00387B49">
        <w:rPr>
          <w:sz w:val="28"/>
          <w:szCs w:val="28"/>
        </w:rPr>
        <w:t xml:space="preserve"> (12 лет), Стасов стал хорошим другом Балакирева. Они оба увлекаются литературой, читают </w:t>
      </w:r>
      <w:r w:rsidR="00BE3B09" w:rsidRPr="00387B49">
        <w:rPr>
          <w:sz w:val="28"/>
          <w:szCs w:val="28"/>
        </w:rPr>
        <w:lastRenderedPageBreak/>
        <w:t>Белинского, Добролюбова, Герцена, Чернышевского, и Стасов, блестяще компетентный в сфере культурной и духовной общес</w:t>
      </w:r>
      <w:r w:rsidR="00F523B4" w:rsidRPr="00387B49">
        <w:rPr>
          <w:sz w:val="28"/>
          <w:szCs w:val="28"/>
        </w:rPr>
        <w:t xml:space="preserve">твенной жизни, становится </w:t>
      </w:r>
      <w:r w:rsidR="00BE3B09" w:rsidRPr="00387B49">
        <w:rPr>
          <w:sz w:val="28"/>
          <w:szCs w:val="28"/>
        </w:rPr>
        <w:t>наставником Балакирева.</w:t>
      </w:r>
    </w:p>
    <w:p w:rsidR="005C0948" w:rsidRPr="00387B49" w:rsidRDefault="00387B49" w:rsidP="00104E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B09" w:rsidRPr="00387B49">
        <w:rPr>
          <w:rFonts w:ascii="Times New Roman" w:hAnsi="Times New Roman" w:cs="Times New Roman"/>
          <w:sz w:val="28"/>
          <w:szCs w:val="28"/>
        </w:rPr>
        <w:t>Во время одного из университетских концертов Балакирев знакомится с Цезарем Антоновичем Кюи, учившимся на тот момент в Военно-инженерной академии</w:t>
      </w:r>
      <w:r w:rsidR="00F523B4" w:rsidRPr="00387B49">
        <w:rPr>
          <w:rFonts w:ascii="Times New Roman" w:hAnsi="Times New Roman" w:cs="Times New Roman"/>
          <w:sz w:val="28"/>
          <w:szCs w:val="28"/>
        </w:rPr>
        <w:t>.</w:t>
      </w:r>
    </w:p>
    <w:p w:rsidR="00F523B4" w:rsidRPr="00F523B4" w:rsidRDefault="00387B49" w:rsidP="00387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23B4" w:rsidRPr="00F523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 увлекает Кюи своими новы</w:t>
      </w:r>
      <w:r w:rsidR="00F523B4"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свежими взглядами на музыку</w:t>
      </w:r>
      <w:r w:rsidR="00F523B4" w:rsidRPr="00F5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возрождает в нём появившийся ещё в юности интерес к искусству. Со своим новым наставником, другом, Кюи пише</w:t>
      </w:r>
      <w:r w:rsidR="00F523B4"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1857 году скерцо для фортепиа</w:t>
      </w:r>
      <w:r w:rsidR="00F523B4" w:rsidRPr="00F5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четыре рук</w:t>
      </w:r>
      <w:r w:rsidR="00F523B4"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оперу «Кавказский пленник», </w:t>
      </w:r>
      <w:r w:rsidR="00F523B4" w:rsidRPr="00F52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1859 году –комическую оперу «Сын мандарина».</w:t>
      </w:r>
    </w:p>
    <w:p w:rsidR="00387B49" w:rsidRDefault="00F523B4" w:rsidP="00104E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Следующим композитором, присоединившимся к формирующейся могучей кучке, был Модест Петрович Мусоргский. Как и Кюи, Мусоргский вступал в группу человеком по специальности далёким от музыки - военным. Мусоргский начал очень рано сочинять свои произведения, и почти сразу понял, что музыка - это его судьба. </w:t>
      </w:r>
      <w:r w:rsidRPr="00387B49">
        <w:rPr>
          <w:rFonts w:ascii="Times New Roman" w:hAnsi="Times New Roman" w:cs="Times New Roman"/>
          <w:sz w:val="28"/>
          <w:szCs w:val="28"/>
        </w:rPr>
        <w:t>Первая встреча с Балакиревым произошла в 1857 году. Мусоргский был поражён Балакиревым: его яркая своеобразная игра, смелые мысли – всё это восхитило молодого офицера. С тех пор Мусоргский стал частым гостем Балакирева. Позже Мусоргский говорил: «Передо мной раскрылся новый, неведомый до сих пор мир»</w:t>
      </w:r>
      <w:r w:rsidR="00387B49">
        <w:rPr>
          <w:rFonts w:ascii="Times New Roman" w:hAnsi="Times New Roman" w:cs="Times New Roman"/>
          <w:sz w:val="28"/>
          <w:szCs w:val="28"/>
        </w:rPr>
        <w:t>.</w:t>
      </w:r>
    </w:p>
    <w:p w:rsidR="00387B49" w:rsidRDefault="00387B49" w:rsidP="00104E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3B4" w:rsidRPr="00387B49">
        <w:rPr>
          <w:rFonts w:ascii="Times New Roman" w:hAnsi="Times New Roman" w:cs="Times New Roman"/>
          <w:sz w:val="28"/>
          <w:szCs w:val="28"/>
        </w:rPr>
        <w:t xml:space="preserve">В 1862 году </w:t>
      </w:r>
      <w:proofErr w:type="spellStart"/>
      <w:r w:rsidR="00F523B4" w:rsidRPr="00387B49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="00F523B4" w:rsidRPr="00387B49">
        <w:rPr>
          <w:rFonts w:ascii="Times New Roman" w:hAnsi="Times New Roman" w:cs="Times New Roman"/>
          <w:sz w:val="28"/>
          <w:szCs w:val="28"/>
        </w:rPr>
        <w:t xml:space="preserve"> кружок пополняется Н.А. Римским-Корсаковым и А.П. Бородиным. В отличие от совсем Римского-Корсакова, Бородин был уже зрелым человеком, выдающимся учёным-химиком. В музыкальной же сфере Бородин был самоучкой.</w:t>
      </w:r>
    </w:p>
    <w:p w:rsidR="00F523B4" w:rsidRPr="00387B49" w:rsidRDefault="00387B49" w:rsidP="00104EB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3B4" w:rsidRPr="00387B49">
        <w:rPr>
          <w:rFonts w:ascii="Times New Roman" w:hAnsi="Times New Roman" w:cs="Times New Roman"/>
          <w:sz w:val="28"/>
          <w:szCs w:val="28"/>
        </w:rPr>
        <w:t xml:space="preserve">Блестящее творческое содружество начало свое существование в 60-е годы, отмеченные подъемом демократического общественного движения, расцветом русской литературы, театра и живописи, гуманитарных и точных наук. В то время император Александр II отменил крепостное право. Был сделан первый шаг по расширению роли общественности в жизни страны. На первый план вышел новый социальный слой – русская интеллигенция, </w:t>
      </w:r>
      <w:r w:rsidR="00F523B4" w:rsidRPr="00387B49">
        <w:rPr>
          <w:rFonts w:ascii="Times New Roman" w:hAnsi="Times New Roman" w:cs="Times New Roman"/>
          <w:sz w:val="28"/>
          <w:szCs w:val="28"/>
        </w:rPr>
        <w:lastRenderedPageBreak/>
        <w:t>занимавшаяся умственным трудом и искренне заботившаяся о судьбе своего Отечества. Музыканты, которые сами относились к этому слою, не могли не отреагировать на происходившие изменения и не почувствовать необходимость демократизации культуры</w:t>
      </w:r>
      <w:r w:rsidR="00F759A8" w:rsidRPr="00387B49">
        <w:rPr>
          <w:rFonts w:ascii="Times New Roman" w:hAnsi="Times New Roman" w:cs="Times New Roman"/>
          <w:sz w:val="28"/>
          <w:szCs w:val="28"/>
        </w:rPr>
        <w:t>.</w:t>
      </w:r>
      <w:r w:rsidR="00F523B4" w:rsidRPr="00387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9A8" w:rsidRPr="00387B49" w:rsidRDefault="00F759A8" w:rsidP="00104EB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49">
        <w:rPr>
          <w:rFonts w:ascii="Times New Roman" w:hAnsi="Times New Roman" w:cs="Times New Roman"/>
          <w:sz w:val="28"/>
          <w:szCs w:val="28"/>
        </w:rPr>
        <w:t xml:space="preserve">18 марта </w:t>
      </w:r>
      <w:smartTag w:uri="urn:schemas-microsoft-com:office:smarttags" w:element="metricconverter">
        <w:smartTagPr>
          <w:attr w:name="ProductID" w:val="1862 г"/>
        </w:smartTagPr>
        <w:r w:rsidRPr="00387B49">
          <w:rPr>
            <w:rFonts w:ascii="Times New Roman" w:hAnsi="Times New Roman" w:cs="Times New Roman"/>
            <w:sz w:val="28"/>
            <w:szCs w:val="28"/>
          </w:rPr>
          <w:t>1862 г</w:t>
        </w:r>
      </w:smartTag>
      <w:r w:rsidRPr="00387B49">
        <w:rPr>
          <w:rFonts w:ascii="Times New Roman" w:hAnsi="Times New Roman" w:cs="Times New Roman"/>
          <w:sz w:val="28"/>
          <w:szCs w:val="28"/>
        </w:rPr>
        <w:t xml:space="preserve">. М.А. Балакирев вместе с Г.Я. Ломакиным основал Бесплатную музыкальную школу, находившуюся под императорским покровительством, и дирижировал ее концертами. </w:t>
      </w:r>
      <w:r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1867 г"/>
        </w:smartTagPr>
        <w:r w:rsidRPr="00387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1867 г</w:t>
        </w:r>
      </w:smartTag>
      <w:r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Балакирев стал руководить концертами Русского музыкального общества. Он был дирижером РМО два сезона, за время которых было исполнено множество новых произведений отечественных и зарубежных композиторов. </w:t>
      </w:r>
    </w:p>
    <w:p w:rsidR="00F759A8" w:rsidRPr="00387B49" w:rsidRDefault="00F759A8" w:rsidP="00104E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B49">
        <w:rPr>
          <w:rFonts w:ascii="Times New Roman" w:hAnsi="Times New Roman" w:cs="Times New Roman"/>
          <w:sz w:val="28"/>
          <w:szCs w:val="28"/>
        </w:rPr>
        <w:t>Одним из важнейших источников творчества для композиторов «Могучей кучки» служила народная песня. Их внимание привлекала старинная традиционная крестьянская песня. Характерные для «кучкистов» принципы обработки народных песенных мелодий нашли отражение в сборнике Балакирева «40 русских народных песен». Много внимания уделял собиранию и обработке народных песен Римский-Корсаков. Народная песня получила разнообразное преломление в оперном и симфоническом творчестве композиторов «Могучей кучки». Они проявляли также интерес к фольклору других народов, особенно восточных. «Кучкисты» широко разрабатывали в своих произведениях интонации и ритмы народов Востока и тем самым способствовали возникновению у этих народов собственных национальных композиторских школ.</w:t>
      </w:r>
    </w:p>
    <w:p w:rsidR="00F759A8" w:rsidRPr="00387B49" w:rsidRDefault="00F759A8" w:rsidP="00104E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B49">
        <w:rPr>
          <w:rFonts w:ascii="Times New Roman" w:hAnsi="Times New Roman" w:cs="Times New Roman"/>
          <w:sz w:val="28"/>
          <w:szCs w:val="28"/>
        </w:rPr>
        <w:t>Во все периоды своей нелегкой судьбы Балакирев оставался композитором, который опережал время. Первое и главное — выбор темы произведений, обязательно значительной. Новый подход к ней — выдвижение на главные роли образа народа. Балакирев едва ли не первым сосредоточился исключительно на нем в своей симфонической картине-поэме «1000 лет», переименованной позднее в «Русь». Он привил интерес к такому подходу своим ученикам, что нашло отражение в «Борисе Годунове» и «</w:t>
      </w:r>
      <w:proofErr w:type="spellStart"/>
      <w:r w:rsidRPr="00387B49">
        <w:rPr>
          <w:rFonts w:ascii="Times New Roman" w:hAnsi="Times New Roman" w:cs="Times New Roman"/>
          <w:sz w:val="28"/>
          <w:szCs w:val="28"/>
        </w:rPr>
        <w:t>Хованщине</w:t>
      </w:r>
      <w:proofErr w:type="spellEnd"/>
      <w:r w:rsidRPr="00387B49">
        <w:rPr>
          <w:rFonts w:ascii="Times New Roman" w:hAnsi="Times New Roman" w:cs="Times New Roman"/>
          <w:sz w:val="28"/>
          <w:szCs w:val="28"/>
        </w:rPr>
        <w:t>» Мусоргского, «Князе Игоре» Бородина, «</w:t>
      </w:r>
      <w:proofErr w:type="spellStart"/>
      <w:r w:rsidRPr="00387B49">
        <w:rPr>
          <w:rFonts w:ascii="Times New Roman" w:hAnsi="Times New Roman" w:cs="Times New Roman"/>
          <w:sz w:val="28"/>
          <w:szCs w:val="28"/>
        </w:rPr>
        <w:t>Псковитянке</w:t>
      </w:r>
      <w:proofErr w:type="spellEnd"/>
      <w:r w:rsidRPr="00387B49">
        <w:rPr>
          <w:rFonts w:ascii="Times New Roman" w:hAnsi="Times New Roman" w:cs="Times New Roman"/>
          <w:sz w:val="28"/>
          <w:szCs w:val="28"/>
        </w:rPr>
        <w:t xml:space="preserve">» Римского-Корсакова. </w:t>
      </w:r>
      <w:r w:rsidR="00104EB2">
        <w:rPr>
          <w:rFonts w:ascii="Times New Roman" w:hAnsi="Times New Roman" w:cs="Times New Roman"/>
          <w:sz w:val="28"/>
          <w:szCs w:val="28"/>
        </w:rPr>
        <w:t xml:space="preserve">     </w:t>
      </w:r>
      <w:r w:rsidRPr="00387B49">
        <w:rPr>
          <w:rFonts w:ascii="Times New Roman" w:hAnsi="Times New Roman" w:cs="Times New Roman"/>
          <w:sz w:val="28"/>
          <w:szCs w:val="28"/>
        </w:rPr>
        <w:lastRenderedPageBreak/>
        <w:t>Для воплощения новой образ</w:t>
      </w:r>
      <w:r w:rsidR="00387B49">
        <w:rPr>
          <w:rFonts w:ascii="Times New Roman" w:hAnsi="Times New Roman" w:cs="Times New Roman"/>
          <w:sz w:val="28"/>
          <w:szCs w:val="28"/>
        </w:rPr>
        <w:t xml:space="preserve">ности требовался новый </w:t>
      </w:r>
      <w:proofErr w:type="spellStart"/>
      <w:r w:rsidRPr="00387B49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387B49">
        <w:rPr>
          <w:rFonts w:ascii="Times New Roman" w:hAnsi="Times New Roman" w:cs="Times New Roman"/>
          <w:sz w:val="28"/>
          <w:szCs w:val="28"/>
        </w:rPr>
        <w:t xml:space="preserve">, его источником служил фольклор, почерпнутый Балакиревым из поездок по Волге и на Кавказ. В центре внимания композитора были и древние церковные мелодии. Недаром он первым из кучкистов обратился к этой сфере, сочинив песнопение «Со святыми упокой» (1859). Отсюда возник и новый метод композиторского мышления. Балакирев подарил своим ученикам и обрядовый </w:t>
      </w:r>
      <w:proofErr w:type="spellStart"/>
      <w:r w:rsidRPr="00387B49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387B49">
        <w:rPr>
          <w:rFonts w:ascii="Times New Roman" w:hAnsi="Times New Roman" w:cs="Times New Roman"/>
          <w:sz w:val="28"/>
          <w:szCs w:val="28"/>
        </w:rPr>
        <w:t>, и изысканные узоры мелодий Востока, привил стремление вслушиваться в голос Церкви.</w:t>
      </w:r>
    </w:p>
    <w:p w:rsidR="008D06D3" w:rsidRPr="008D06D3" w:rsidRDefault="008D06D3" w:rsidP="00387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1860-е гг. М.А. Балакирев утвердил традицию обращения к мелодике знаменного распева. Это было необходимо для создания народно-эпических образов в музыке. Данная традиция была воспринята П.И. Чайковским, Н.А. Римским-Корсаковым и С.В. Рахманиновым и положена в основу их вокальных и симфонических произведений.</w:t>
      </w:r>
    </w:p>
    <w:p w:rsidR="008D06D3" w:rsidRPr="00387B49" w:rsidRDefault="008D06D3" w:rsidP="00387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B49">
        <w:rPr>
          <w:rFonts w:ascii="Times New Roman" w:hAnsi="Times New Roman" w:cs="Times New Roman"/>
          <w:sz w:val="28"/>
          <w:szCs w:val="28"/>
        </w:rPr>
        <w:t>Творческая деятельность «Могучей кучки» — важнейший исторический этап в развитии русской музыки. Опираясь на традиции Глинки и Даргомыжского, композиторы-«кучкисты» обогатили её новыми завоеваниями, особенно в оперном, симфоническом и камерном вокальном жанрах.</w:t>
      </w:r>
    </w:p>
    <w:p w:rsidR="008D06D3" w:rsidRPr="008D06D3" w:rsidRDefault="008D06D3" w:rsidP="00104E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D0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bookmarkEnd w:id="0"/>
    <w:p w:rsidR="008D06D3" w:rsidRPr="008D06D3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О.В.   Вклад композиторов "могучей кучки" в развитие русской музыкальной педагогики XIX ВЕКА // Преподава</w:t>
      </w:r>
      <w:r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ХХI век. 2020. №3.</w:t>
      </w:r>
    </w:p>
    <w:p w:rsidR="008D06D3" w:rsidRPr="00387B49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Е. М., Могучая кучка, М.: ВШ, 1966.</w:t>
      </w:r>
    </w:p>
    <w:p w:rsidR="008D06D3" w:rsidRPr="008D06D3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Л.Л. Музыкальное просветительство. История и современность. - М.: Просвещение, 1992.</w:t>
      </w:r>
    </w:p>
    <w:p w:rsidR="008D06D3" w:rsidRPr="008D06D3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Музыкальные шедевры. – М.: Век, 2016.</w:t>
      </w:r>
    </w:p>
    <w:p w:rsidR="008D06D3" w:rsidRPr="008D06D3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Стасов В.В. Сердечное участие. Статьи о музыке. - М.: Музыка, 1976.</w:t>
      </w:r>
    </w:p>
    <w:p w:rsidR="008D06D3" w:rsidRPr="008D06D3" w:rsidRDefault="008D06D3" w:rsidP="00387B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D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 А.А. «Новая русская музыкальная школа» и современная педагогика искусств</w:t>
      </w:r>
      <w:r w:rsidR="00387B49" w:rsidRPr="00387B49">
        <w:rPr>
          <w:rFonts w:ascii="Times New Roman" w:eastAsia="Times New Roman" w:hAnsi="Times New Roman" w:cs="Times New Roman"/>
          <w:sz w:val="28"/>
          <w:szCs w:val="28"/>
          <w:lang w:eastAsia="ru-RU"/>
        </w:rPr>
        <w:t>а // Наука и школа. 2014. №5.</w:t>
      </w:r>
    </w:p>
    <w:p w:rsidR="008D06D3" w:rsidRPr="00387B49" w:rsidRDefault="008D06D3" w:rsidP="00387B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06D3" w:rsidRPr="0038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1393A"/>
    <w:multiLevelType w:val="hybridMultilevel"/>
    <w:tmpl w:val="6E4AA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3E"/>
    <w:rsid w:val="00104EB2"/>
    <w:rsid w:val="00387B49"/>
    <w:rsid w:val="00475B9F"/>
    <w:rsid w:val="005C0948"/>
    <w:rsid w:val="008D06D3"/>
    <w:rsid w:val="00AF003E"/>
    <w:rsid w:val="00BE3B09"/>
    <w:rsid w:val="00DD005E"/>
    <w:rsid w:val="00F523B4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550F4"/>
  <w15:chartTrackingRefBased/>
  <w15:docId w15:val="{7E544B8E-55D4-4282-B72C-235A122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F003E"/>
    <w:rPr>
      <w:color w:val="0000FF"/>
      <w:u w:val="single"/>
    </w:rPr>
  </w:style>
  <w:style w:type="character" w:styleId="a5">
    <w:name w:val="Strong"/>
    <w:basedOn w:val="a0"/>
    <w:uiPriority w:val="22"/>
    <w:qFormat/>
    <w:rsid w:val="00DD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muzykalnaya-shkatulka/velikie-kompozitory/milij-balakirev" TargetMode="External"/><Relationship Id="rId5" Type="http://schemas.openxmlformats.org/officeDocument/2006/relationships/hyperlink" Target="http://velikayakultura.ru/russkaya-muzika/kompozitoryi-moguchey-kuchki-harakteristika-tvor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2023-03-21T11:10:00Z</dcterms:created>
  <dcterms:modified xsi:type="dcterms:W3CDTF">2023-03-24T14:18:00Z</dcterms:modified>
</cp:coreProperties>
</file>