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D4" w:rsidRDefault="008672C7" w:rsidP="008672C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ТЕХНОЛОГИЧЕСКАЯ КАРТА</w:t>
      </w:r>
    </w:p>
    <w:p w:rsidR="00E468D4" w:rsidRDefault="00E468D4" w:rsidP="008672C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учебному  предмету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«Русский язык»</w:t>
      </w:r>
    </w:p>
    <w:p w:rsidR="00E468D4" w:rsidRDefault="00E468D4" w:rsidP="008672C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 2, </w:t>
      </w:r>
    </w:p>
    <w:p w:rsidR="00E468D4" w:rsidRDefault="00E468D4" w:rsidP="00E468D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F3408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ставлена учителем </w:t>
      </w:r>
      <w:proofErr w:type="spellStart"/>
      <w:r w:rsidR="00F34081">
        <w:rPr>
          <w:rFonts w:ascii="Times New Roman" w:eastAsia="Times New Roman" w:hAnsi="Times New Roman" w:cs="Times New Roman"/>
          <w:bCs/>
          <w:sz w:val="28"/>
          <w:szCs w:val="28"/>
        </w:rPr>
        <w:t>Тышлек</w:t>
      </w:r>
      <w:proofErr w:type="spellEnd"/>
      <w:r w:rsidR="00F34081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В.Н.,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БОУ КРАСНОПОЛЯНСКАЯ ШКОЛА</w:t>
      </w:r>
      <w:r w:rsidR="00F3408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468D4" w:rsidRPr="008672C7" w:rsidRDefault="00E468D4" w:rsidP="00E468D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Учебник :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«Русский язык» 2 класс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 xml:space="preserve"> УМК «Школа России»</w:t>
      </w:r>
    </w:p>
    <w:p w:rsidR="00E468D4" w:rsidRDefault="00E468D4" w:rsidP="00E468D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72C7" w:rsidRPr="008672C7" w:rsidRDefault="008672C7" w:rsidP="00E468D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F83FCA">
        <w:rPr>
          <w:rFonts w:ascii="Times New Roman" w:eastAsia="Calibri" w:hAnsi="Times New Roman" w:cs="Times New Roman"/>
          <w:b/>
          <w:sz w:val="28"/>
          <w:szCs w:val="28"/>
        </w:rPr>
        <w:t xml:space="preserve"> ПРАВОПИСАНИЕ БЕЗУДАРНЫХ ГЛАСНЫХ</w:t>
      </w:r>
      <w:bookmarkStart w:id="0" w:name="_GoBack"/>
      <w:bookmarkEnd w:id="0"/>
      <w:r w:rsidRPr="008672C7">
        <w:rPr>
          <w:rFonts w:ascii="Times New Roman" w:eastAsia="Calibri" w:hAnsi="Times New Roman" w:cs="Times New Roman"/>
          <w:b/>
          <w:sz w:val="28"/>
          <w:szCs w:val="28"/>
        </w:rPr>
        <w:t xml:space="preserve"> В КОРНЕ СЛОВА </w:t>
      </w: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 Открытие новых знаний.</w:t>
      </w:r>
    </w:p>
    <w:p w:rsidR="008672C7" w:rsidRPr="008672C7" w:rsidRDefault="008672C7" w:rsidP="008672C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672C7">
        <w:rPr>
          <w:rFonts w:ascii="Times New Roman" w:eastAsia="Calibri" w:hAnsi="Times New Roman" w:cs="Times New Roman"/>
          <w:sz w:val="28"/>
          <w:szCs w:val="28"/>
        </w:rPr>
        <w:t>Буквы безударных гласных в корне слова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672C7" w:rsidRPr="008672C7" w:rsidRDefault="008672C7" w:rsidP="0086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672C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72C7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бобщение знаний способов проверки безударных гласных в корне слова, упражнения в правописании слов с безударной гласной в корне слова, умении подбирать проверочные слова.</w:t>
      </w:r>
    </w:p>
    <w:p w:rsidR="008672C7" w:rsidRPr="008672C7" w:rsidRDefault="008672C7" w:rsidP="008672C7">
      <w:pPr>
        <w:tabs>
          <w:tab w:val="left" w:pos="960"/>
          <w:tab w:val="left" w:pos="393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672C7" w:rsidRPr="008672C7" w:rsidRDefault="008672C7" w:rsidP="008672C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умение распознавать слова с безударными гласными.</w:t>
      </w:r>
    </w:p>
    <w:p w:rsidR="008672C7" w:rsidRPr="008672C7" w:rsidRDefault="008672C7" w:rsidP="008672C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Создать условия для формирования у учащихся представлений о способах проверки безударной гласной в корне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2C7" w:rsidRPr="008672C7" w:rsidRDefault="008672C7" w:rsidP="008672C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Содействовать развитию орфографической зоркости и навыкам грамотного письма.</w:t>
      </w:r>
    </w:p>
    <w:p w:rsidR="00467BD4" w:rsidRPr="008672C7" w:rsidRDefault="00467BD4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термины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понятия :корень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однокоренные слова, безударная гласная.</w:t>
      </w:r>
    </w:p>
    <w:p w:rsidR="008672C7" w:rsidRPr="008672C7" w:rsidRDefault="00467BD4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672C7" w:rsidRPr="008672C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Предметные:</w:t>
      </w:r>
      <w:r w:rsidRPr="008672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72C7">
        <w:rPr>
          <w:rFonts w:ascii="Times New Roman" w:eastAsia="Calibri" w:hAnsi="Times New Roman" w:cs="Times New Roman"/>
          <w:sz w:val="28"/>
          <w:szCs w:val="28"/>
        </w:rPr>
        <w:t>научиться проводить морфемный анализ слов, образовывать слова из морфем; научиться выделять значимую часть слова; выделять части, которые служат для образования новых слов, связи слов в предложении: научиться писать: орфограммы в словарных словах.</w:t>
      </w: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2C7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8672C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Познавательные: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2C7">
        <w:rPr>
          <w:rFonts w:ascii="Times New Roman" w:eastAsia="Calibri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2C7" w:rsidRPr="008672C7" w:rsidRDefault="008672C7" w:rsidP="008672C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Коммуникативные: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2C7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 в устной форме, использовать математическую терминологию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Регулятивные: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2C7">
        <w:rPr>
          <w:rFonts w:ascii="Times New Roman" w:eastAsia="Calibri" w:hAnsi="Times New Roman" w:cs="Times New Roman"/>
          <w:sz w:val="28"/>
          <w:szCs w:val="28"/>
        </w:rPr>
        <w:t>определять наиболее эффективные способы достижения результата, освоение начальных форм познавательной и личностной рефлексии; планировать, контролировать и оценивать учебные действия в соответствии с поставленной задачей и условиями её реализации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 </w:t>
      </w:r>
      <w:r w:rsidRPr="008672C7">
        <w:rPr>
          <w:rFonts w:ascii="Times New Roman" w:eastAsia="Calibri" w:hAnsi="Times New Roman" w:cs="Times New Roman"/>
          <w:sz w:val="28"/>
          <w:szCs w:val="28"/>
        </w:rPr>
        <w:t>выполнение заданий творческого и поискового характера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2C7" w:rsidRPr="008672C7" w:rsidRDefault="008672C7" w:rsidP="008672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2C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2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учебник </w:t>
      </w:r>
      <w:proofErr w:type="spellStart"/>
      <w:r w:rsidRPr="008672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В.П.Канакина</w:t>
      </w:r>
      <w:proofErr w:type="spellEnd"/>
      <w:r w:rsidRPr="008672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«Русский язык» 2 класс, тетради, карточки для самостоятельной и индивидуальной работы</w:t>
      </w:r>
      <w:r w:rsidRPr="008672C7">
        <w:rPr>
          <w:rFonts w:ascii="Times New Roman" w:eastAsia="Times New Roman" w:hAnsi="Times New Roman" w:cs="Times New Roman"/>
          <w:sz w:val="28"/>
          <w:szCs w:val="28"/>
        </w:rPr>
        <w:t>, презентация к уроку.</w:t>
      </w:r>
    </w:p>
    <w:p w:rsidR="008672C7" w:rsidRPr="008672C7" w:rsidRDefault="008672C7" w:rsidP="008672C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687"/>
        <w:gridCol w:w="6527"/>
        <w:gridCol w:w="2977"/>
        <w:gridCol w:w="2410"/>
      </w:tblGrid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обучающихся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 учебной деятельности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tabs>
                <w:tab w:val="left" w:pos="6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 ребята, садитесь. </w:t>
            </w:r>
          </w:p>
          <w:p w:rsidR="008672C7" w:rsidRPr="008672C7" w:rsidRDefault="008672C7" w:rsidP="008672C7">
            <w:pPr>
              <w:tabs>
                <w:tab w:val="left" w:pos="6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Сегодня к нам на урок пришёл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tabs>
                <w:tab w:val="left" w:pos="6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</w:t>
            </w:r>
          </w:p>
          <w:p w:rsidR="008672C7" w:rsidRPr="008672C7" w:rsidRDefault="008672C7" w:rsidP="008672C7">
            <w:pPr>
              <w:tabs>
                <w:tab w:val="left" w:pos="6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свою готовность к уроку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воспринимать речь, непосредственно обращенную к учащемуся.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что такое лес?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какую букву похожи деревья?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вспомним, из каких элементов состоит буква «л».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лесу деревья низкие и высокие - пропишите чередование Л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не всегда люди ведут себя в лесу правильно: оставляют после себя мусор, непотушенные костры…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просит нас помочь ему написать плакат - обращение: </w:t>
            </w: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Б_регите</w:t>
            </w:r>
            <w:proofErr w:type="spellEnd"/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л_с</w:t>
            </w:r>
            <w:proofErr w:type="spellEnd"/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!» </w:t>
            </w: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Он не знает, как грамотно записать некоторые слова.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какие буквы нужно писать на месте пропусков?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лЕс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 ударением ясно слышим, что надо писать букву «е»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бЕрегите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сомневаемся, т.к. звук - безударный.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-Лес- это деревья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На Л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бережно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слушать и слышать.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строят речевые высказывания.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Выявление места и причины затруднения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В чем вы затруднились?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Чем мы будем заниматься на нашем уроке?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будет звучать тема нашего урока?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Чему мы должны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учиться  сегодня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уроке?</w:t>
            </w:r>
          </w:p>
          <w:p w:rsidR="008672C7" w:rsidRPr="008672C7" w:rsidRDefault="008672C7" w:rsidP="008672C7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-затруднились в том, что не знаем какая буква будет стоять в слове берегитесь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Тема: правописание безударных гласных в корне слова.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 достаточной полнотой и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точностью  выражать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мысли,  находить ответы на поставленные вопросы.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4. 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Построение проекта выхода из затруднения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130175</wp:posOffset>
                      </wp:positionV>
                      <wp:extent cx="190500" cy="276225"/>
                      <wp:effectExtent l="7620" t="5080" r="68580" b="520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C0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03.2pt;margin-top:10.25pt;width: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">
                      <v:stroke endarrow="open"/>
                    </v:shape>
                  </w:pict>
                </mc:Fallback>
              </mc:AlternateContent>
            </w:r>
            <w:r w:rsidRPr="008672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149225</wp:posOffset>
                      </wp:positionV>
                      <wp:extent cx="323850" cy="209550"/>
                      <wp:effectExtent l="55245" t="5080" r="11430" b="711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385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5CC5" id="Прямая со стрелкой 3" o:spid="_x0000_s1026" type="#_x0000_t32" style="position:absolute;margin-left:110.95pt;margin-top:11.75pt;width:25.5pt;height:1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">
                      <v:stroke endarrow="open"/>
                    </v:shape>
                  </w:pict>
                </mc:Fallback>
              </mc:AlternateContent>
            </w: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Гласный звук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132080</wp:posOffset>
                      </wp:positionV>
                      <wp:extent cx="190500" cy="266700"/>
                      <wp:effectExtent l="7620" t="5080" r="68580" b="520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D30AF" id="Прямая со стрелкой 2" o:spid="_x0000_s1026" type="#_x0000_t32" style="position:absolute;margin-left:254.2pt;margin-top:10.4pt;width:1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">
                      <v:stroke endarrow="open"/>
                    </v:shape>
                  </w:pict>
                </mc:Fallback>
              </mc:AlternateContent>
            </w:r>
            <w:r w:rsidRPr="008672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132080</wp:posOffset>
                      </wp:positionV>
                      <wp:extent cx="228600" cy="266700"/>
                      <wp:effectExtent l="64770" t="5080" r="11430" b="615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9D1CF" id="Прямая со стрелкой 1" o:spid="_x0000_s1026" type="#_x0000_t32" style="position:absolute;margin-left:59.2pt;margin-top:10.4pt;width:18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">
                      <v:stroke endarrow="open"/>
                    </v:shape>
                  </w:pict>
                </mc:Fallback>
              </mc:AlternateContent>
            </w: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Ударный                             Безударный</w:t>
            </w:r>
          </w:p>
          <w:p w:rsidR="008672C7" w:rsidRPr="008672C7" w:rsidRDefault="008672C7" w:rsidP="008672C7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672C7" w:rsidRPr="008672C7" w:rsidRDefault="008672C7" w:rsidP="008672C7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Пиши, то что слышишь                    Подбери проверочное слово     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схему на слайде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слушать в соответствии с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целевой установкой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Спиши слова. Что общего в этих словах? Выдели корень. Как называются такие слова? Почему?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Вода, водичка, водный, водяной, подводный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общего вы заметили в этих словах? 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называются эти слова? Выделите корень. 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Можно ли к этой группе добавить слово «водитель»?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Поставьте ударение в словах.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прочитаем эти слова и послушаем, какой гласный звук мы произносим в корне этих слов.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Под словами написать звуки.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 в корне мы слышим разные звуки (а) и (о), а букву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пишем  одну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ту же? 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мы ориентируемся на эти слова? 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называют такие слова?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_ Значит, чтобы проверить безударный гласный в корне слова, надо подобрать такое однокоренное слово, чтобы безударный звук стал ударным.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-корень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-Однокоренные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-потому что в словах воды и подводный пишется буква «о»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она там стоит под ударением и ясно слышится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-проверочными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узнать новое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Проведем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Руки, как ветки,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 мы, как деревья, –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Теперь мы как будто в лесу.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Мы руки поднимем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И резко опустим –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Так ветер сбивает росу.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Чуть в стороны руки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И плавно помашем –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 в небе летят журавли.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И как они сядут,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Мы тоже покажем –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Как крылышки сложат они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Первичное закрепление 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слова с пропущенной буквой в корне. Вам надо подобрать однокоренное проверочное слово, определить какую букву необходимо вставить.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С_сна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цв_ты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сл_ды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л_са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л_сок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Сосны, цвет, след, </w:t>
            </w: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лисонька,  лес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слов парами, обозначение орфограммы.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Сосна-сосны, цветы-цвет, следы-след, лиса-лисонька, лесок-лес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проявлять активность, строить грамотно речевые высказывания, соблюдать правила общения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Самостоятельной работы с самопроверкой по эталону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 сейчас мы проведем небольшую самостоятельную работу.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1)Из</w:t>
            </w:r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пропали буквы. Надо не только вставить пропущенную букву, но и доказать правильность написания слова, подобрав проверочное. Помните, что проверочным может быть только однокоренное слово, в котором гласный в корне - ударный.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вариант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л_сок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2 вариант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зв_риный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Слова: Зверский, лесистый, лесник, зверинец, звери, лес, перелесок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proofErr w:type="gram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составил текст, вот что у него получилось…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предложения, расположить их в нужном порядке, придумать название, найти слова с безударными гласными в корне слова</w:t>
            </w:r>
          </w:p>
          <w:p w:rsidR="008672C7" w:rsidRPr="008672C7" w:rsidRDefault="008672C7" w:rsidP="00867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Сова - ночная птица. Днём она спит на стволах деревьев. Вечером совы вылетают на охоту.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Лесок-лес, перелесок</w:t>
            </w:r>
          </w:p>
          <w:p w:rsidR="008672C7" w:rsidRPr="008672C7" w:rsidRDefault="008672C7" w:rsidP="008672C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Звериный-зверский, звери</w:t>
            </w:r>
          </w:p>
          <w:p w:rsidR="008672C7" w:rsidRPr="008672C7" w:rsidRDefault="008672C7" w:rsidP="008672C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Сова - ночная птица. Днём она спит на стволах деревьев. Вечером совы вылетают на охоту.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и оценка процесса и результата деятельности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Включения в систему знаний и повторения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составил для нас двустишия. Найдите в тексте проверочное слово и перенесите из него нужную букву.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берегу растёт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с_сна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 рядом с нею сосны.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Горит прекрасная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зв_зда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А рядом с нею звёзды.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густой траве блестит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р_са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 рядом с нею росы. (Можно попросить детей договорить строку).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Вот по траве бежит </w:t>
            </w:r>
            <w:proofErr w:type="spellStart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к_за</w:t>
            </w:r>
            <w:proofErr w:type="spellEnd"/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А рядом с нею козы.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Спишите к себе в тетрадь понравившееся двустишие, обозначьте орфограмму.</w:t>
            </w: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Сосна-сосны, звезда-звёзды, роса-росы, коза-козы.</w:t>
            </w: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узнать новое.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2C7" w:rsidRPr="008672C7" w:rsidTr="00055A74">
        <w:tc>
          <w:tcPr>
            <w:tcW w:w="56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87" w:type="dxa"/>
          </w:tcPr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Рефлексии учебной деятельности</w:t>
            </w: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72C7" w:rsidRPr="008672C7" w:rsidRDefault="008672C7" w:rsidP="00867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652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Ребята, наш урок подходит к концу, давайте подведем итоги.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С какой орфограммой мы познакомились сегодня на уроке?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- Как проверить безударный гласный звук в корне слова?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Чему вы научились на уроке?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Что было интересного?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А какие трудности у вас возникли?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Что вам больше всего понравилось на уроке?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Запишите домашнее задание: </w:t>
            </w: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и записать 5 слов с проверяемой безударной гласной в корне, подобрать к ним проверочные слова. Составить и записать предложения с этими словами.</w:t>
            </w:r>
          </w:p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2C7" w:rsidRPr="008672C7" w:rsidRDefault="008672C7" w:rsidP="0086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РегулятивныеУУД</w:t>
            </w:r>
            <w:proofErr w:type="spellEnd"/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итоговый контроль, оценивать результаты деятельности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672C7" w:rsidRPr="008672C7" w:rsidRDefault="008672C7" w:rsidP="008672C7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2C7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активность в деятельности, уметь оформлять мысли в устной форме</w:t>
            </w:r>
          </w:p>
        </w:tc>
      </w:tr>
    </w:tbl>
    <w:p w:rsidR="008672C7" w:rsidRPr="008672C7" w:rsidRDefault="008672C7" w:rsidP="008672C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6D7" w:rsidRDefault="004876D7"/>
    <w:sectPr w:rsidR="004876D7" w:rsidSect="00B21C78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45F7C"/>
    <w:multiLevelType w:val="hybridMultilevel"/>
    <w:tmpl w:val="7574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37F2"/>
    <w:multiLevelType w:val="multilevel"/>
    <w:tmpl w:val="F34C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C7"/>
    <w:rsid w:val="00467BD4"/>
    <w:rsid w:val="004876D7"/>
    <w:rsid w:val="008672C7"/>
    <w:rsid w:val="00E468D4"/>
    <w:rsid w:val="00F34081"/>
    <w:rsid w:val="00F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7DD78-80B3-4021-8F67-F22E2E00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6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2024-04-02T12:37:00Z</dcterms:created>
  <dcterms:modified xsi:type="dcterms:W3CDTF">2024-11-26T16:22:00Z</dcterms:modified>
</cp:coreProperties>
</file>